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0D083" w14:textId="52ACFA4C" w:rsidR="004E2F47" w:rsidRPr="002D4800" w:rsidRDefault="004E2F47" w:rsidP="004E2F47">
      <w:pPr>
        <w:rPr>
          <w:rFonts w:ascii="宋体" w:eastAsia="宋体" w:hAnsi="宋体"/>
          <w:szCs w:val="28"/>
        </w:rPr>
      </w:pPr>
      <w:r w:rsidRPr="002D4800">
        <w:rPr>
          <w:rFonts w:ascii="宋体" w:eastAsia="宋体" w:hAnsi="宋体" w:hint="eastAsia"/>
          <w:szCs w:val="28"/>
        </w:rPr>
        <w:t>附件</w:t>
      </w:r>
      <w:r w:rsidR="00C1716F">
        <w:rPr>
          <w:rFonts w:ascii="宋体" w:eastAsia="宋体" w:hAnsi="宋体"/>
          <w:szCs w:val="28"/>
        </w:rPr>
        <w:t>5</w:t>
      </w:r>
      <w:r>
        <w:rPr>
          <w:rFonts w:ascii="宋体" w:eastAsia="宋体" w:hAnsi="宋体" w:hint="eastAsia"/>
          <w:szCs w:val="28"/>
        </w:rPr>
        <w:t>：C</w:t>
      </w:r>
      <w:r>
        <w:rPr>
          <w:rFonts w:ascii="宋体" w:eastAsia="宋体" w:hAnsi="宋体"/>
          <w:szCs w:val="28"/>
        </w:rPr>
        <w:t>AD</w:t>
      </w:r>
      <w:r>
        <w:rPr>
          <w:rFonts w:ascii="宋体" w:eastAsia="宋体" w:hAnsi="宋体" w:hint="eastAsia"/>
          <w:szCs w:val="28"/>
        </w:rPr>
        <w:t>赛道</w:t>
      </w:r>
    </w:p>
    <w:p w14:paraId="3FBC1612" w14:textId="77777777" w:rsidR="004E2F47" w:rsidRDefault="004E2F47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竞</w:t>
      </w:r>
      <w:r w:rsidRPr="00B41319">
        <w:rPr>
          <w:rFonts w:ascii="黑体" w:eastAsia="黑体" w:hAnsi="黑体" w:hint="eastAsia"/>
          <w:sz w:val="32"/>
          <w:szCs w:val="44"/>
        </w:rPr>
        <w:t>赛类别</w:t>
      </w:r>
    </w:p>
    <w:p w14:paraId="2DA77A45" w14:textId="77777777" w:rsidR="004E2F47" w:rsidRPr="00977F86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977F86">
        <w:rPr>
          <w:rFonts w:ascii="宋体" w:eastAsia="宋体" w:hAnsi="宋体" w:hint="eastAsia"/>
          <w:sz w:val="28"/>
          <w:szCs w:val="28"/>
        </w:rPr>
        <w:t>机械制图、工程制图</w:t>
      </w:r>
    </w:p>
    <w:p w14:paraId="0D0A78B8" w14:textId="77777777" w:rsidR="004E2F47" w:rsidRDefault="004E2F47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时间安排</w:t>
      </w:r>
    </w:p>
    <w:p w14:paraId="65C5E18A" w14:textId="5FD3F5BF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报名时间：202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C1716F">
        <w:rPr>
          <w:rFonts w:ascii="宋体" w:eastAsia="宋体" w:hAnsi="宋体"/>
          <w:sz w:val="28"/>
          <w:szCs w:val="28"/>
        </w:rPr>
        <w:t>15</w:t>
      </w:r>
      <w:r w:rsidRPr="0056362A">
        <w:rPr>
          <w:rFonts w:ascii="宋体" w:eastAsia="宋体" w:hAnsi="宋体" w:hint="eastAsia"/>
          <w:sz w:val="28"/>
          <w:szCs w:val="28"/>
        </w:rPr>
        <w:t>日--202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C1716F">
        <w:rPr>
          <w:rFonts w:ascii="宋体" w:eastAsia="宋体" w:hAnsi="宋体"/>
          <w:sz w:val="28"/>
          <w:szCs w:val="28"/>
        </w:rPr>
        <w:t>24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736A5BE6" w14:textId="31672FF1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年4月2</w:t>
      </w:r>
      <w:r w:rsidR="00C1716F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52546E8E" w14:textId="4B13C375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初赛公示时间：2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</w:t>
      </w:r>
      <w:r w:rsidR="00C1716F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="00C1716F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0C221BED" w14:textId="1A71621C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决赛时间：202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6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  <w:r w:rsidR="00966708">
        <w:rPr>
          <w:rFonts w:ascii="宋体" w:eastAsia="宋体" w:hAnsi="宋体"/>
          <w:sz w:val="28"/>
          <w:szCs w:val="28"/>
        </w:rPr>
        <w:t>—2022</w:t>
      </w:r>
      <w:r w:rsidR="00966708">
        <w:rPr>
          <w:rFonts w:ascii="宋体" w:eastAsia="宋体" w:hAnsi="宋体" w:hint="eastAsia"/>
          <w:sz w:val="28"/>
          <w:szCs w:val="28"/>
        </w:rPr>
        <w:t>年5月1</w:t>
      </w:r>
      <w:r w:rsidR="00966708">
        <w:rPr>
          <w:rFonts w:ascii="宋体" w:eastAsia="宋体" w:hAnsi="宋体"/>
          <w:sz w:val="28"/>
          <w:szCs w:val="28"/>
        </w:rPr>
        <w:t>3</w:t>
      </w:r>
      <w:r w:rsidR="00966708">
        <w:rPr>
          <w:rFonts w:ascii="宋体" w:eastAsia="宋体" w:hAnsi="宋体" w:hint="eastAsia"/>
          <w:sz w:val="28"/>
          <w:szCs w:val="28"/>
        </w:rPr>
        <w:t>日</w:t>
      </w:r>
    </w:p>
    <w:p w14:paraId="1395FA83" w14:textId="0A7D8292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获奖公示：202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C1716F">
        <w:rPr>
          <w:rFonts w:ascii="宋体" w:eastAsia="宋体" w:hAnsi="宋体"/>
          <w:sz w:val="28"/>
          <w:szCs w:val="28"/>
        </w:rPr>
        <w:t>20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7BB83BE4" w14:textId="77777777" w:rsidR="004E2F47" w:rsidRPr="00AD385B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说明：比赛获奖公示期间，接受异议、申诉和违规举报。</w:t>
      </w:r>
    </w:p>
    <w:p w14:paraId="65DEA4E5" w14:textId="77777777" w:rsidR="004E2F47" w:rsidRDefault="004E2F47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奖项设置</w:t>
      </w:r>
    </w:p>
    <w:p w14:paraId="2968C3D4" w14:textId="3593E7FC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C</w:t>
      </w:r>
      <w:r>
        <w:rPr>
          <w:rFonts w:ascii="宋体" w:eastAsia="宋体" w:hAnsi="宋体"/>
          <w:sz w:val="28"/>
          <w:szCs w:val="28"/>
        </w:rPr>
        <w:t>AD</w:t>
      </w:r>
      <w:r w:rsidR="00886367">
        <w:rPr>
          <w:rFonts w:ascii="宋体" w:eastAsia="宋体" w:hAnsi="宋体" w:hint="eastAsia"/>
          <w:sz w:val="28"/>
          <w:szCs w:val="28"/>
        </w:rPr>
        <w:t>设计</w:t>
      </w:r>
      <w:r>
        <w:rPr>
          <w:rFonts w:ascii="宋体" w:eastAsia="宋体" w:hAnsi="宋体" w:hint="eastAsia"/>
          <w:sz w:val="28"/>
          <w:szCs w:val="28"/>
        </w:rPr>
        <w:t>赛道</w:t>
      </w:r>
      <w:r w:rsidRPr="00A93047">
        <w:rPr>
          <w:rFonts w:ascii="宋体" w:eastAsia="宋体" w:hAnsi="宋体" w:hint="eastAsia"/>
          <w:sz w:val="28"/>
          <w:szCs w:val="28"/>
        </w:rPr>
        <w:t>分为</w:t>
      </w:r>
      <w:r w:rsidR="00886367">
        <w:rPr>
          <w:rFonts w:ascii="宋体" w:eastAsia="宋体" w:hAnsi="宋体" w:hint="eastAsia"/>
          <w:sz w:val="28"/>
          <w:szCs w:val="28"/>
        </w:rPr>
        <w:t>两</w:t>
      </w:r>
      <w:r w:rsidRPr="00A93047">
        <w:rPr>
          <w:rFonts w:ascii="宋体" w:eastAsia="宋体" w:hAnsi="宋体" w:hint="eastAsia"/>
          <w:sz w:val="28"/>
          <w:szCs w:val="28"/>
        </w:rPr>
        <w:t>大</w:t>
      </w:r>
      <w:r>
        <w:rPr>
          <w:rFonts w:ascii="宋体" w:eastAsia="宋体" w:hAnsi="宋体" w:hint="eastAsia"/>
          <w:sz w:val="28"/>
          <w:szCs w:val="28"/>
        </w:rPr>
        <w:t>类</w:t>
      </w:r>
      <w:r w:rsidRPr="00A93047">
        <w:rPr>
          <w:rFonts w:ascii="宋体" w:eastAsia="宋体" w:hAnsi="宋体" w:hint="eastAsia"/>
          <w:sz w:val="28"/>
          <w:szCs w:val="28"/>
        </w:rPr>
        <w:t>别</w:t>
      </w:r>
      <w:r w:rsidR="0014221A">
        <w:rPr>
          <w:rFonts w:ascii="宋体" w:eastAsia="宋体" w:hAnsi="宋体" w:hint="eastAsia"/>
          <w:sz w:val="28"/>
          <w:szCs w:val="28"/>
        </w:rPr>
        <w:t>，均采取机试的方式</w:t>
      </w:r>
      <w:r w:rsidRPr="00A93047">
        <w:rPr>
          <w:rFonts w:ascii="宋体" w:eastAsia="宋体" w:hAnsi="宋体" w:hint="eastAsia"/>
          <w:sz w:val="28"/>
          <w:szCs w:val="28"/>
        </w:rPr>
        <w:t>，根据考生考试的参赛类别排名，设一等奖、二等奖、三等奖和优秀奖</w:t>
      </w:r>
      <w:r w:rsidR="00886367">
        <w:rPr>
          <w:rFonts w:ascii="宋体" w:eastAsia="宋体" w:hAnsi="宋体" w:hint="eastAsia"/>
          <w:sz w:val="28"/>
          <w:szCs w:val="28"/>
        </w:rPr>
        <w:t>各</w:t>
      </w:r>
      <w:r w:rsidRPr="00A93047">
        <w:rPr>
          <w:rFonts w:ascii="宋体" w:eastAsia="宋体" w:hAnsi="宋体" w:hint="eastAsia"/>
          <w:sz w:val="28"/>
          <w:szCs w:val="28"/>
        </w:rPr>
        <w:t>若干项，如下：</w:t>
      </w:r>
    </w:p>
    <w:p w14:paraId="332D5F4D" w14:textId="30D9D37E" w:rsidR="004E2F47" w:rsidRPr="00A930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一等奖：不超过报名数的5%，颁发荣誉证书+奖品；</w:t>
      </w:r>
    </w:p>
    <w:p w14:paraId="6EADEB28" w14:textId="2F93452B" w:rsidR="004E2F47" w:rsidRPr="00A930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二等奖：不超过报名数的10%，颁发荣誉证书+奖品；</w:t>
      </w:r>
    </w:p>
    <w:p w14:paraId="212343BC" w14:textId="7612FCB0" w:rsidR="004E2F47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三等奖：不超过报名数的20%，颁发荣誉证书+奖品；</w:t>
      </w:r>
    </w:p>
    <w:p w14:paraId="60EA53D8" w14:textId="77777777" w:rsidR="004E2F47" w:rsidRPr="00EB7193" w:rsidRDefault="004E2F47" w:rsidP="004E2F47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931D08">
        <w:rPr>
          <w:rFonts w:ascii="宋体" w:eastAsia="宋体" w:hAnsi="宋体" w:hint="eastAsia"/>
          <w:sz w:val="28"/>
          <w:szCs w:val="28"/>
        </w:rPr>
        <w:t>优秀奖：不超过报名数的15%，颁发荣誉证书+大赛纪念品。</w:t>
      </w:r>
    </w:p>
    <w:p w14:paraId="6D10FEBC" w14:textId="77777777" w:rsidR="00D32DF2" w:rsidRDefault="00D32DF2" w:rsidP="00D32DF2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比赛</w:t>
      </w:r>
      <w:r w:rsidR="0014221A">
        <w:rPr>
          <w:rFonts w:ascii="黑体" w:eastAsia="黑体" w:hAnsi="黑体" w:hint="eastAsia"/>
          <w:sz w:val="32"/>
          <w:szCs w:val="44"/>
        </w:rPr>
        <w:t>内容</w:t>
      </w:r>
    </w:p>
    <w:p w14:paraId="059BE520" w14:textId="1BF266E5" w:rsidR="0014221A" w:rsidRPr="00D32DF2" w:rsidRDefault="0014221A" w:rsidP="00905DFD">
      <w:pPr>
        <w:ind w:firstLine="420"/>
        <w:rPr>
          <w:rFonts w:ascii="黑体" w:eastAsia="黑体" w:hAnsi="黑体"/>
          <w:sz w:val="32"/>
          <w:szCs w:val="44"/>
        </w:rPr>
      </w:pPr>
      <w:r w:rsidRPr="00D32DF2">
        <w:rPr>
          <w:rFonts w:ascii="宋体" w:eastAsia="宋体" w:hAnsi="宋体" w:hint="eastAsia"/>
          <w:sz w:val="28"/>
          <w:szCs w:val="28"/>
        </w:rPr>
        <w:t>比赛方式</w:t>
      </w:r>
      <w:r w:rsidR="00D32DF2" w:rsidRPr="00D32DF2">
        <w:rPr>
          <w:rFonts w:ascii="宋体" w:eastAsia="宋体" w:hAnsi="宋体" w:hint="eastAsia"/>
          <w:sz w:val="28"/>
          <w:szCs w:val="28"/>
        </w:rPr>
        <w:t>：上机答题</w:t>
      </w:r>
    </w:p>
    <w:p w14:paraId="681D8A62" w14:textId="3BC93DBA" w:rsidR="0014221A" w:rsidRPr="00D32DF2" w:rsidRDefault="00D32DF2" w:rsidP="00905DFD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比赛范围：</w:t>
      </w:r>
      <w:r w:rsidRPr="0014221A">
        <w:rPr>
          <w:rFonts w:ascii="宋体" w:eastAsia="宋体" w:hAnsi="宋体" w:hint="eastAsia"/>
          <w:sz w:val="28"/>
          <w:szCs w:val="28"/>
        </w:rPr>
        <w:t>比赛</w:t>
      </w:r>
      <w:r w:rsidRPr="0014221A">
        <w:rPr>
          <w:rFonts w:ascii="宋体" w:eastAsia="宋体" w:hAnsi="宋体"/>
          <w:sz w:val="28"/>
          <w:szCs w:val="28"/>
        </w:rPr>
        <w:t>软件以</w:t>
      </w:r>
      <w:r w:rsidR="002A08AE">
        <w:rPr>
          <w:rFonts w:ascii="宋体" w:eastAsia="宋体" w:hAnsi="宋体" w:hint="eastAsia"/>
          <w:sz w:val="28"/>
          <w:szCs w:val="28"/>
        </w:rPr>
        <w:t>A</w:t>
      </w:r>
      <w:r w:rsidR="002A08AE">
        <w:rPr>
          <w:rFonts w:ascii="宋体" w:eastAsia="宋体" w:hAnsi="宋体"/>
          <w:sz w:val="28"/>
          <w:szCs w:val="28"/>
        </w:rPr>
        <w:t xml:space="preserve">utoCAD </w:t>
      </w:r>
      <w:r w:rsidRPr="0014221A">
        <w:rPr>
          <w:rFonts w:ascii="宋体" w:eastAsia="宋体" w:hAnsi="宋体"/>
          <w:sz w:val="28"/>
          <w:szCs w:val="28"/>
        </w:rPr>
        <w:t>2012版本为基础。(比赛时间为120分钟)</w:t>
      </w:r>
    </w:p>
    <w:p w14:paraId="369C39EA" w14:textId="5F2507C3" w:rsidR="004E2F47" w:rsidRDefault="009F37ED" w:rsidP="009F37ED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4E2F47">
        <w:rPr>
          <w:rFonts w:ascii="宋体" w:eastAsia="宋体" w:hAnsi="宋体" w:hint="eastAsia"/>
          <w:sz w:val="28"/>
          <w:szCs w:val="28"/>
        </w:rPr>
        <w:t>工程制图</w:t>
      </w:r>
    </w:p>
    <w:p w14:paraId="22668C25" w14:textId="50040C8C" w:rsidR="004E2F47" w:rsidRPr="0014221A" w:rsidRDefault="00DF1548" w:rsidP="009F37ED">
      <w:pPr>
        <w:ind w:firstLine="420"/>
        <w:rPr>
          <w:rFonts w:ascii="宋体" w:eastAsia="宋体" w:hAnsi="宋体"/>
          <w:sz w:val="28"/>
          <w:szCs w:val="28"/>
        </w:rPr>
      </w:pPr>
      <w:r w:rsidRPr="0014221A">
        <w:rPr>
          <w:rFonts w:ascii="宋体" w:eastAsia="宋体" w:hAnsi="宋体" w:hint="eastAsia"/>
          <w:sz w:val="28"/>
          <w:szCs w:val="28"/>
        </w:rPr>
        <w:lastRenderedPageBreak/>
        <w:t>主要内容：</w:t>
      </w:r>
      <w:r w:rsidR="00936242" w:rsidRPr="0014221A">
        <w:rPr>
          <w:rFonts w:ascii="宋体" w:eastAsia="宋体" w:hAnsi="宋体" w:hint="eastAsia"/>
          <w:sz w:val="28"/>
          <w:szCs w:val="28"/>
        </w:rPr>
        <w:t>考查参赛选手对建筑施工图的认识，包括建筑图样的表达、尺寸标注、建筑施工图中常用的符号和图例。同时考查参赛选手</w:t>
      </w:r>
      <w:r w:rsidR="002C6AC2">
        <w:rPr>
          <w:rFonts w:ascii="宋体" w:eastAsia="宋体" w:hAnsi="宋体" w:hint="eastAsia"/>
          <w:sz w:val="28"/>
          <w:szCs w:val="28"/>
        </w:rPr>
        <w:t>识读和运用绘图软件绘画建筑施工图的综合能力，图样包括建筑平面图</w:t>
      </w:r>
      <w:r w:rsidR="00936242" w:rsidRPr="0014221A">
        <w:rPr>
          <w:rFonts w:ascii="宋体" w:eastAsia="宋体" w:hAnsi="宋体" w:hint="eastAsia"/>
          <w:sz w:val="28"/>
          <w:szCs w:val="28"/>
        </w:rPr>
        <w:t>。</w:t>
      </w:r>
    </w:p>
    <w:p w14:paraId="531B1B84" w14:textId="28E7E9AD" w:rsidR="004E2F47" w:rsidRDefault="009F37ED" w:rsidP="009F37ED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4E2F47">
        <w:rPr>
          <w:rFonts w:ascii="宋体" w:eastAsia="宋体" w:hAnsi="宋体" w:hint="eastAsia"/>
          <w:sz w:val="28"/>
          <w:szCs w:val="28"/>
        </w:rPr>
        <w:t>机械制图</w:t>
      </w:r>
    </w:p>
    <w:p w14:paraId="0C7A7312" w14:textId="142BC5BA" w:rsidR="00936242" w:rsidRPr="0014221A" w:rsidRDefault="004E2F47" w:rsidP="009F37ED">
      <w:pPr>
        <w:ind w:firstLine="420"/>
        <w:rPr>
          <w:rFonts w:ascii="宋体" w:eastAsia="宋体" w:hAnsi="宋体"/>
          <w:sz w:val="28"/>
          <w:szCs w:val="28"/>
        </w:rPr>
      </w:pPr>
      <w:r w:rsidRPr="0014221A">
        <w:rPr>
          <w:rFonts w:ascii="宋体" w:eastAsia="宋体" w:hAnsi="宋体"/>
          <w:sz w:val="28"/>
          <w:szCs w:val="28"/>
        </w:rPr>
        <w:t>主要内容</w:t>
      </w:r>
      <w:r w:rsidR="00DF1548" w:rsidRPr="0014221A">
        <w:rPr>
          <w:rFonts w:ascii="宋体" w:eastAsia="宋体" w:hAnsi="宋体" w:hint="eastAsia"/>
          <w:sz w:val="28"/>
          <w:szCs w:val="28"/>
        </w:rPr>
        <w:t>：</w:t>
      </w:r>
      <w:r w:rsidR="00237E34" w:rsidRPr="0014221A">
        <w:rPr>
          <w:rFonts w:ascii="宋体" w:eastAsia="宋体" w:hAnsi="宋体" w:hint="eastAsia"/>
          <w:sz w:val="28"/>
          <w:szCs w:val="28"/>
        </w:rPr>
        <w:t>选手须</w:t>
      </w:r>
      <w:r w:rsidR="00DF1548" w:rsidRPr="0014221A">
        <w:rPr>
          <w:rFonts w:ascii="宋体" w:eastAsia="宋体" w:hAnsi="宋体" w:hint="eastAsia"/>
          <w:sz w:val="28"/>
          <w:szCs w:val="28"/>
        </w:rPr>
        <w:t>具有基本的计算机操作系统使用能力，</w:t>
      </w:r>
      <w:r w:rsidR="00237E34" w:rsidRPr="0014221A">
        <w:rPr>
          <w:rFonts w:ascii="宋体" w:eastAsia="宋体" w:hAnsi="宋体" w:hint="eastAsia"/>
          <w:sz w:val="28"/>
          <w:szCs w:val="28"/>
        </w:rPr>
        <w:t>考察</w:t>
      </w:r>
      <w:r w:rsidR="002C6AC2">
        <w:rPr>
          <w:rFonts w:ascii="宋体" w:eastAsia="宋体" w:hAnsi="宋体" w:hint="eastAsia"/>
          <w:sz w:val="28"/>
          <w:szCs w:val="28"/>
        </w:rPr>
        <w:t>参赛人员</w:t>
      </w:r>
      <w:r w:rsidR="00237E34" w:rsidRPr="0014221A">
        <w:rPr>
          <w:rFonts w:ascii="宋体" w:eastAsia="宋体" w:hAnsi="宋体" w:hint="eastAsia"/>
          <w:sz w:val="28"/>
          <w:szCs w:val="28"/>
        </w:rPr>
        <w:t>对</w:t>
      </w:r>
      <w:r w:rsidRPr="0014221A">
        <w:rPr>
          <w:rFonts w:ascii="宋体" w:eastAsia="宋体" w:hAnsi="宋体"/>
          <w:sz w:val="28"/>
          <w:szCs w:val="28"/>
        </w:rPr>
        <w:t>绘图环境的设置</w:t>
      </w:r>
      <w:r w:rsidRPr="0014221A">
        <w:rPr>
          <w:rFonts w:ascii="宋体" w:eastAsia="宋体" w:hAnsi="宋体" w:hint="eastAsia"/>
          <w:sz w:val="28"/>
          <w:szCs w:val="28"/>
        </w:rPr>
        <w:t>；</w:t>
      </w:r>
      <w:r w:rsidRPr="0014221A">
        <w:rPr>
          <w:rFonts w:ascii="宋体" w:eastAsia="宋体" w:hAnsi="宋体"/>
          <w:sz w:val="28"/>
          <w:szCs w:val="28"/>
        </w:rPr>
        <w:t>运用计算机绘制平面图形</w:t>
      </w:r>
      <w:r w:rsidRPr="0014221A">
        <w:rPr>
          <w:rFonts w:ascii="宋体" w:eastAsia="宋体" w:hAnsi="宋体" w:hint="eastAsia"/>
          <w:sz w:val="28"/>
          <w:szCs w:val="28"/>
        </w:rPr>
        <w:t>、</w:t>
      </w:r>
      <w:r w:rsidRPr="0014221A">
        <w:rPr>
          <w:rFonts w:ascii="宋体" w:eastAsia="宋体" w:hAnsi="宋体"/>
          <w:sz w:val="28"/>
          <w:szCs w:val="28"/>
        </w:rPr>
        <w:t>组合体三视图</w:t>
      </w:r>
      <w:r w:rsidRPr="0014221A">
        <w:rPr>
          <w:rFonts w:ascii="宋体" w:eastAsia="宋体" w:hAnsi="宋体" w:hint="eastAsia"/>
          <w:sz w:val="28"/>
          <w:szCs w:val="28"/>
        </w:rPr>
        <w:t>、</w:t>
      </w:r>
      <w:r w:rsidRPr="0014221A">
        <w:rPr>
          <w:rFonts w:ascii="宋体" w:eastAsia="宋体" w:hAnsi="宋体"/>
          <w:sz w:val="28"/>
          <w:szCs w:val="28"/>
        </w:rPr>
        <w:t>零件图</w:t>
      </w:r>
      <w:r w:rsidRPr="0014221A">
        <w:rPr>
          <w:rFonts w:ascii="宋体" w:eastAsia="宋体" w:hAnsi="宋体" w:hint="eastAsia"/>
          <w:sz w:val="28"/>
          <w:szCs w:val="28"/>
        </w:rPr>
        <w:t>；</w:t>
      </w:r>
      <w:r w:rsidRPr="0014221A">
        <w:rPr>
          <w:rFonts w:ascii="宋体" w:eastAsia="宋体" w:hAnsi="宋体"/>
          <w:sz w:val="28"/>
          <w:szCs w:val="28"/>
        </w:rPr>
        <w:t>标注尺寸</w:t>
      </w:r>
      <w:r w:rsidR="002C6AC2">
        <w:rPr>
          <w:rFonts w:ascii="宋体" w:eastAsia="宋体" w:hAnsi="宋体" w:hint="eastAsia"/>
          <w:sz w:val="28"/>
          <w:szCs w:val="28"/>
        </w:rPr>
        <w:t>；</w:t>
      </w:r>
      <w:r w:rsidRPr="0014221A">
        <w:rPr>
          <w:rFonts w:ascii="宋体" w:eastAsia="宋体" w:hAnsi="宋体"/>
          <w:sz w:val="28"/>
          <w:szCs w:val="28"/>
        </w:rPr>
        <w:t>比例设置</w:t>
      </w:r>
      <w:r w:rsidR="00237E34" w:rsidRPr="0014221A">
        <w:rPr>
          <w:rFonts w:ascii="宋体" w:eastAsia="宋体" w:hAnsi="宋体" w:hint="eastAsia"/>
          <w:sz w:val="28"/>
          <w:szCs w:val="28"/>
        </w:rPr>
        <w:t>；同时考查参赛选手运用绘图软件绘画零件图的综合能力。</w:t>
      </w:r>
    </w:p>
    <w:p w14:paraId="1C1EDA04" w14:textId="21085DE2" w:rsidR="00DF1548" w:rsidRPr="00822A28" w:rsidRDefault="004E2F47" w:rsidP="009F37ED">
      <w:pPr>
        <w:ind w:firstLine="420"/>
        <w:rPr>
          <w:rFonts w:ascii="宋体" w:eastAsia="宋体" w:hAnsi="宋体"/>
          <w:sz w:val="28"/>
          <w:szCs w:val="28"/>
        </w:rPr>
      </w:pPr>
      <w:r w:rsidRPr="0014221A">
        <w:rPr>
          <w:rFonts w:ascii="宋体" w:eastAsia="宋体" w:hAnsi="宋体" w:hint="eastAsia"/>
          <w:sz w:val="28"/>
          <w:szCs w:val="28"/>
        </w:rPr>
        <w:t>根据给定的条件和要求，在规定时间内，完成任务</w:t>
      </w:r>
      <w:r w:rsidR="00CC58A0" w:rsidRPr="0014221A">
        <w:rPr>
          <w:rFonts w:ascii="宋体" w:eastAsia="宋体" w:hAnsi="宋体" w:hint="eastAsia"/>
          <w:sz w:val="28"/>
          <w:szCs w:val="28"/>
        </w:rPr>
        <w:t>。</w:t>
      </w:r>
    </w:p>
    <w:p w14:paraId="2393AF93" w14:textId="406167BD" w:rsidR="00592FBE" w:rsidRDefault="00592FBE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竞赛规则</w:t>
      </w:r>
    </w:p>
    <w:p w14:paraId="66632E44" w14:textId="77777777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1.参赛选手提前15分钟到场。若迟到15分钟以上，则不允许再进入赛场，按弃权处置。比赛开始后，半小时内选手不得退场。</w:t>
      </w:r>
    </w:p>
    <w:p w14:paraId="05F2C784" w14:textId="77777777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2.参赛选手的比赛</w:t>
      </w:r>
      <w:proofErr w:type="gramStart"/>
      <w:r w:rsidRPr="00592FBE">
        <w:rPr>
          <w:rFonts w:ascii="宋体" w:eastAsia="宋体" w:hAnsi="宋体"/>
          <w:sz w:val="28"/>
          <w:szCs w:val="28"/>
        </w:rPr>
        <w:t>赛</w:t>
      </w:r>
      <w:proofErr w:type="gramEnd"/>
      <w:r w:rsidRPr="00592FBE">
        <w:rPr>
          <w:rFonts w:ascii="宋体" w:eastAsia="宋体" w:hAnsi="宋体"/>
          <w:sz w:val="28"/>
          <w:szCs w:val="28"/>
        </w:rPr>
        <w:t>位采用现场抽签的方式确定。</w:t>
      </w:r>
    </w:p>
    <w:p w14:paraId="4DDCBA24" w14:textId="77777777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3.参赛选手按照规定时间进入比赛场地,有10分钟时间</w:t>
      </w:r>
      <w:proofErr w:type="gramStart"/>
      <w:r w:rsidRPr="00592FBE">
        <w:rPr>
          <w:rFonts w:ascii="宋体" w:eastAsia="宋体" w:hAnsi="宋体"/>
          <w:sz w:val="28"/>
          <w:szCs w:val="28"/>
        </w:rPr>
        <w:t>供选手</w:t>
      </w:r>
      <w:proofErr w:type="gramEnd"/>
      <w:r w:rsidRPr="00592FBE">
        <w:rPr>
          <w:rFonts w:ascii="宋体" w:eastAsia="宋体" w:hAnsi="宋体"/>
          <w:sz w:val="28"/>
          <w:szCs w:val="28"/>
        </w:rPr>
        <w:t>检查计算机设备及软件设备工作状态，根据统一指令开始比赛。</w:t>
      </w:r>
    </w:p>
    <w:p w14:paraId="27DDD0D8" w14:textId="28CDC201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/>
          <w:sz w:val="28"/>
          <w:szCs w:val="28"/>
        </w:rPr>
        <w:t>参赛选手必须带</w:t>
      </w:r>
      <w:r w:rsidRPr="00592FBE">
        <w:rPr>
          <w:rFonts w:ascii="宋体" w:eastAsia="宋体" w:hAnsi="宋体"/>
          <w:sz w:val="28"/>
          <w:szCs w:val="28"/>
        </w:rPr>
        <w:t>（学生证</w:t>
      </w:r>
      <w:r>
        <w:rPr>
          <w:rFonts w:ascii="宋体" w:eastAsia="宋体" w:hAnsi="宋体" w:hint="eastAsia"/>
          <w:sz w:val="28"/>
          <w:szCs w:val="28"/>
        </w:rPr>
        <w:t>/身份证</w:t>
      </w:r>
      <w:r w:rsidRPr="00592FBE">
        <w:rPr>
          <w:rFonts w:ascii="宋体" w:eastAsia="宋体" w:hAnsi="宋体"/>
          <w:sz w:val="28"/>
          <w:szCs w:val="28"/>
        </w:rPr>
        <w:t>），</w:t>
      </w:r>
      <w:r w:rsidR="00603A1E">
        <w:rPr>
          <w:rFonts w:ascii="宋体" w:eastAsia="宋体" w:hAnsi="宋体" w:hint="eastAsia"/>
          <w:sz w:val="28"/>
          <w:szCs w:val="28"/>
        </w:rPr>
        <w:t>无证件者</w:t>
      </w:r>
      <w:r w:rsidRPr="00592FBE">
        <w:rPr>
          <w:rFonts w:ascii="宋体" w:eastAsia="宋体" w:hAnsi="宋体"/>
          <w:sz w:val="28"/>
          <w:szCs w:val="28"/>
        </w:rPr>
        <w:t>不准参加比赛。</w:t>
      </w:r>
    </w:p>
    <w:p w14:paraId="03A1B92D" w14:textId="77777777" w:rsid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5.</w:t>
      </w:r>
      <w:r>
        <w:rPr>
          <w:rFonts w:ascii="宋体" w:eastAsia="宋体" w:hAnsi="宋体" w:hint="eastAsia"/>
          <w:sz w:val="28"/>
          <w:szCs w:val="28"/>
        </w:rPr>
        <w:t>参赛人员</w:t>
      </w:r>
      <w:r w:rsidRPr="00592FBE">
        <w:rPr>
          <w:rFonts w:ascii="宋体" w:eastAsia="宋体" w:hAnsi="宋体"/>
          <w:sz w:val="28"/>
          <w:szCs w:val="28"/>
        </w:rPr>
        <w:t>根据赛题要求完成比赛指定任务。</w:t>
      </w:r>
    </w:p>
    <w:p w14:paraId="6E49AA7E" w14:textId="77777777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6.比赛需连续进行，比赛一旦计时开始不能无故终止比赛。比赛过程中，参赛选手必须严格遵守比赛纪律，并接受</w:t>
      </w:r>
      <w:r>
        <w:rPr>
          <w:rFonts w:ascii="宋体" w:eastAsia="宋体" w:hAnsi="宋体" w:hint="eastAsia"/>
          <w:sz w:val="28"/>
          <w:szCs w:val="28"/>
        </w:rPr>
        <w:t>监考人员</w:t>
      </w:r>
      <w:r w:rsidRPr="00592FBE">
        <w:rPr>
          <w:rFonts w:ascii="宋体" w:eastAsia="宋体" w:hAnsi="宋体"/>
          <w:sz w:val="28"/>
          <w:szCs w:val="28"/>
        </w:rPr>
        <w:t>的监督和警示;若比赛过程中出现设备问题（如计算机死机、软件问题），由</w:t>
      </w:r>
      <w:r>
        <w:rPr>
          <w:rFonts w:ascii="宋体" w:eastAsia="宋体" w:hAnsi="宋体" w:hint="eastAsia"/>
          <w:sz w:val="28"/>
          <w:szCs w:val="28"/>
        </w:rPr>
        <w:t>监考人员</w:t>
      </w:r>
      <w:r w:rsidRPr="00592FBE">
        <w:rPr>
          <w:rFonts w:ascii="宋体" w:eastAsia="宋体" w:hAnsi="宋体"/>
          <w:sz w:val="28"/>
          <w:szCs w:val="28"/>
        </w:rPr>
        <w:t>视具体情况做出裁决，并现场记录予以加时。</w:t>
      </w:r>
    </w:p>
    <w:p w14:paraId="1B1E97FD" w14:textId="77777777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lastRenderedPageBreak/>
        <w:t>7.参赛选手在竞赛过程中，如遇问题需举手向</w:t>
      </w:r>
      <w:r>
        <w:rPr>
          <w:rFonts w:ascii="宋体" w:eastAsia="宋体" w:hAnsi="宋体" w:hint="eastAsia"/>
          <w:sz w:val="28"/>
          <w:szCs w:val="28"/>
        </w:rPr>
        <w:t>监考人员</w:t>
      </w:r>
      <w:r w:rsidRPr="00592FBE">
        <w:rPr>
          <w:rFonts w:ascii="宋体" w:eastAsia="宋体" w:hAnsi="宋体"/>
          <w:sz w:val="28"/>
          <w:szCs w:val="28"/>
        </w:rPr>
        <w:t>提问，</w:t>
      </w:r>
      <w:r>
        <w:rPr>
          <w:rFonts w:ascii="宋体" w:eastAsia="宋体" w:hAnsi="宋体" w:hint="eastAsia"/>
          <w:sz w:val="28"/>
          <w:szCs w:val="28"/>
        </w:rPr>
        <w:t>参赛人员</w:t>
      </w:r>
      <w:r w:rsidRPr="00592FBE">
        <w:rPr>
          <w:rFonts w:ascii="宋体" w:eastAsia="宋体" w:hAnsi="宋体"/>
          <w:sz w:val="28"/>
          <w:szCs w:val="28"/>
        </w:rPr>
        <w:t>之间不得互相询问，否则按作弊处理。</w:t>
      </w:r>
    </w:p>
    <w:p w14:paraId="7A75ED34" w14:textId="7FB99441" w:rsidR="00592FBE" w:rsidRPr="00592FBE" w:rsidRDefault="00592FBE" w:rsidP="00592FBE">
      <w:pPr>
        <w:ind w:firstLine="420"/>
        <w:rPr>
          <w:rFonts w:ascii="宋体" w:eastAsia="宋体" w:hAnsi="宋体"/>
          <w:sz w:val="28"/>
          <w:szCs w:val="28"/>
        </w:rPr>
      </w:pPr>
      <w:r w:rsidRPr="00592FBE">
        <w:rPr>
          <w:rFonts w:ascii="宋体" w:eastAsia="宋体" w:hAnsi="宋体"/>
          <w:sz w:val="28"/>
          <w:szCs w:val="28"/>
        </w:rPr>
        <w:t>8.为防止因计算机故障产生的数据丢失，请参赛选手随时、及时按要求保存图纸文件。</w:t>
      </w:r>
    </w:p>
    <w:p w14:paraId="519355B2" w14:textId="16656377" w:rsidR="00C94DA1" w:rsidRDefault="00C94DA1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评分细则</w:t>
      </w:r>
    </w:p>
    <w:p w14:paraId="5688918F" w14:textId="7097E98F" w:rsid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按要求</w:t>
      </w:r>
      <w:proofErr w:type="gramStart"/>
      <w:r w:rsidRPr="00C94DA1">
        <w:rPr>
          <w:rFonts w:ascii="宋体" w:eastAsia="宋体" w:hAnsi="宋体"/>
          <w:sz w:val="28"/>
          <w:szCs w:val="28"/>
        </w:rPr>
        <w:t>建立图层</w:t>
      </w:r>
      <w:proofErr w:type="gramEnd"/>
      <w:r w:rsidRPr="00C94DA1">
        <w:rPr>
          <w:rFonts w:ascii="宋体" w:eastAsia="宋体" w:hAnsi="宋体"/>
          <w:sz w:val="28"/>
          <w:szCs w:val="28"/>
        </w:rPr>
        <w:t>:基本线图层和标注图层，少一个</w:t>
      </w:r>
      <w:proofErr w:type="gramStart"/>
      <w:r w:rsidRPr="00C94DA1">
        <w:rPr>
          <w:rFonts w:ascii="宋体" w:eastAsia="宋体" w:hAnsi="宋体"/>
          <w:sz w:val="28"/>
          <w:szCs w:val="28"/>
        </w:rPr>
        <w:t>图层扣</w:t>
      </w:r>
      <w:proofErr w:type="gramEnd"/>
      <w:r w:rsidRPr="00C94DA1">
        <w:rPr>
          <w:rFonts w:ascii="宋体" w:eastAsia="宋体" w:hAnsi="宋体"/>
          <w:sz w:val="28"/>
          <w:szCs w:val="28"/>
        </w:rPr>
        <w:t>2分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697A01F" w14:textId="745C1A6D" w:rsidR="00C94DA1" w:rsidRP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/>
          <w:sz w:val="28"/>
          <w:szCs w:val="28"/>
        </w:rPr>
        <w:t>2．按图进行标注，重要</w:t>
      </w:r>
      <w:proofErr w:type="gramStart"/>
      <w:r w:rsidRPr="00C94DA1">
        <w:rPr>
          <w:rFonts w:ascii="宋体" w:eastAsia="宋体" w:hAnsi="宋体"/>
          <w:sz w:val="28"/>
          <w:szCs w:val="28"/>
        </w:rPr>
        <w:t>标注少</w:t>
      </w:r>
      <w:proofErr w:type="gramEnd"/>
      <w:r w:rsidRPr="00C94DA1">
        <w:rPr>
          <w:rFonts w:ascii="宋体" w:eastAsia="宋体" w:hAnsi="宋体"/>
          <w:sz w:val="28"/>
          <w:szCs w:val="28"/>
        </w:rPr>
        <w:t>一个扣1 分，其他</w:t>
      </w:r>
      <w:proofErr w:type="gramStart"/>
      <w:r w:rsidRPr="00C94DA1">
        <w:rPr>
          <w:rFonts w:ascii="宋体" w:eastAsia="宋体" w:hAnsi="宋体"/>
          <w:sz w:val="28"/>
          <w:szCs w:val="28"/>
        </w:rPr>
        <w:t>标注少</w:t>
      </w:r>
      <w:proofErr w:type="gramEnd"/>
      <w:r w:rsidRPr="00C94DA1">
        <w:rPr>
          <w:rFonts w:ascii="宋体" w:eastAsia="宋体" w:hAnsi="宋体"/>
          <w:sz w:val="28"/>
          <w:szCs w:val="28"/>
        </w:rPr>
        <w:t>一个扣 0.5</w:t>
      </w:r>
      <w:r w:rsidRPr="00C94DA1">
        <w:rPr>
          <w:rFonts w:ascii="宋体" w:eastAsia="宋体" w:hAnsi="宋体" w:hint="eastAsia"/>
          <w:sz w:val="28"/>
          <w:szCs w:val="28"/>
        </w:rPr>
        <w:t>分，此项扣分每题扣满</w:t>
      </w:r>
      <w:r w:rsidRPr="00C94DA1">
        <w:rPr>
          <w:rFonts w:ascii="宋体" w:eastAsia="宋体" w:hAnsi="宋体"/>
          <w:sz w:val="28"/>
          <w:szCs w:val="28"/>
        </w:rPr>
        <w:t>5分为止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1E6C89D" w14:textId="1A15AF65" w:rsidR="00C94DA1" w:rsidRP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/>
          <w:sz w:val="28"/>
          <w:szCs w:val="28"/>
        </w:rPr>
        <w:t>3.</w:t>
      </w:r>
      <w:proofErr w:type="gramStart"/>
      <w:r w:rsidRPr="00C94DA1">
        <w:rPr>
          <w:rFonts w:ascii="宋体" w:eastAsia="宋体" w:hAnsi="宋体"/>
          <w:sz w:val="28"/>
          <w:szCs w:val="28"/>
        </w:rPr>
        <w:t>绘错一处</w:t>
      </w:r>
      <w:proofErr w:type="gramEnd"/>
      <w:r w:rsidRPr="00C94DA1">
        <w:rPr>
          <w:rFonts w:ascii="宋体" w:eastAsia="宋体" w:hAnsi="宋体"/>
          <w:sz w:val="28"/>
          <w:szCs w:val="28"/>
        </w:rPr>
        <w:t>扣2-3分，扣完为止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DAAF28B" w14:textId="77777777" w:rsidR="00C94DA1" w:rsidRP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/>
          <w:sz w:val="28"/>
          <w:szCs w:val="28"/>
        </w:rPr>
        <w:t>4.图形未绘制完整，根据比重扣分，如:一半没有绘制，则扣除题</w:t>
      </w:r>
    </w:p>
    <w:p w14:paraId="2227B197" w14:textId="77777777" w:rsidR="00C94DA1" w:rsidRP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 w:hint="eastAsia"/>
          <w:sz w:val="28"/>
          <w:szCs w:val="28"/>
        </w:rPr>
        <w:t>目分值的一半，以此类推。</w:t>
      </w:r>
    </w:p>
    <w:p w14:paraId="7358DB4A" w14:textId="56F09AEC" w:rsidR="00C94DA1" w:rsidRPr="00C94DA1" w:rsidRDefault="00C94DA1" w:rsidP="00C94DA1">
      <w:pPr>
        <w:ind w:firstLine="420"/>
        <w:rPr>
          <w:rFonts w:ascii="宋体" w:eastAsia="宋体" w:hAnsi="宋体"/>
          <w:sz w:val="28"/>
          <w:szCs w:val="28"/>
        </w:rPr>
      </w:pPr>
      <w:r w:rsidRPr="00C94DA1">
        <w:rPr>
          <w:rFonts w:ascii="宋体" w:eastAsia="宋体" w:hAnsi="宋体"/>
          <w:sz w:val="28"/>
          <w:szCs w:val="28"/>
        </w:rPr>
        <w:t>5.有线宽要求的，需设置线宽并表示出线宽，没有设置表示的扣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分。</w:t>
      </w:r>
    </w:p>
    <w:p w14:paraId="6F248BE3" w14:textId="7DF677A4" w:rsidR="004E2F47" w:rsidRPr="00B41319" w:rsidRDefault="004E2F47" w:rsidP="004E2F47">
      <w:pPr>
        <w:pStyle w:val="a3"/>
        <w:numPr>
          <w:ilvl w:val="0"/>
          <w:numId w:val="6"/>
        </w:numPr>
        <w:ind w:firstLineChars="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联系信息</w:t>
      </w:r>
    </w:p>
    <w:p w14:paraId="68177A60" w14:textId="77777777" w:rsidR="004E2F47" w:rsidRDefault="004E2F47" w:rsidP="004E2F4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分赛道负责人：曹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珅 </w:t>
      </w:r>
      <w:r>
        <w:rPr>
          <w:rFonts w:ascii="宋体" w:eastAsia="宋体" w:hAnsi="宋体"/>
          <w:sz w:val="28"/>
          <w:szCs w:val="28"/>
        </w:rPr>
        <w:t>18909362561 1184295261</w:t>
      </w:r>
      <w:r>
        <w:rPr>
          <w:rFonts w:ascii="宋体" w:eastAsia="宋体" w:hAnsi="宋体" w:hint="eastAsia"/>
          <w:sz w:val="28"/>
          <w:szCs w:val="28"/>
        </w:rPr>
        <w:t>@</w:t>
      </w:r>
      <w:r>
        <w:rPr>
          <w:rFonts w:ascii="宋体" w:eastAsia="宋体" w:hAnsi="宋体"/>
          <w:sz w:val="28"/>
          <w:szCs w:val="28"/>
        </w:rPr>
        <w:t>qq.com</w:t>
      </w:r>
    </w:p>
    <w:p w14:paraId="289ABBEC" w14:textId="77777777" w:rsidR="00AB0F0A" w:rsidRPr="00CC58A0" w:rsidRDefault="00AB0F0A" w:rsidP="00AB0F0A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6754EC">
        <w:rPr>
          <w:rFonts w:ascii="宋体" w:eastAsia="宋体" w:hAnsi="宋体" w:hint="eastAsia"/>
          <w:sz w:val="28"/>
          <w:szCs w:val="28"/>
        </w:rPr>
        <w:t>赛道咨询群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102524942</w:t>
      </w:r>
    </w:p>
    <w:p w14:paraId="67BE98E7" w14:textId="595F88AB" w:rsidR="004E2F47" w:rsidRPr="005C52CD" w:rsidRDefault="00AB0F0A" w:rsidP="004E2F4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6A9718" wp14:editId="1E313011">
            <wp:simplePos x="0" y="0"/>
            <wp:positionH relativeFrom="column">
              <wp:posOffset>1371138</wp:posOffset>
            </wp:positionH>
            <wp:positionV relativeFrom="paragraph">
              <wp:posOffset>53975</wp:posOffset>
            </wp:positionV>
            <wp:extent cx="1059872" cy="1059872"/>
            <wp:effectExtent l="0" t="0" r="6985" b="6985"/>
            <wp:wrapNone/>
            <wp:docPr id="2" name="图片 2" descr="D:\zhuomian\二维码-150px (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huomian\二维码-150px (5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2" cy="105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竞赛报名</w:t>
      </w:r>
      <w:r w:rsidR="004E2F47" w:rsidRPr="00C64A73">
        <w:rPr>
          <w:rFonts w:ascii="宋体" w:eastAsia="宋体" w:hAnsi="宋体" w:hint="eastAsia"/>
          <w:sz w:val="28"/>
          <w:szCs w:val="28"/>
        </w:rPr>
        <w:t>：</w:t>
      </w:r>
    </w:p>
    <w:p w14:paraId="3033D386" w14:textId="5A3AE161" w:rsidR="00AC6471" w:rsidRDefault="00AC6471" w:rsidP="00592FBE">
      <w:pPr>
        <w:jc w:val="left"/>
        <w:rPr>
          <w:rFonts w:ascii="仿宋" w:eastAsia="仿宋" w:hAnsi="仿宋"/>
          <w:b/>
          <w:bCs/>
          <w:sz w:val="48"/>
          <w:szCs w:val="48"/>
        </w:rPr>
      </w:pPr>
    </w:p>
    <w:p w14:paraId="1FE51C55" w14:textId="125B5811" w:rsidR="00592FBE" w:rsidRPr="00592FBE" w:rsidRDefault="00592FBE" w:rsidP="00592FBE">
      <w:pPr>
        <w:jc w:val="left"/>
        <w:rPr>
          <w:rFonts w:ascii="仿宋" w:eastAsia="仿宋" w:hAnsi="仿宋"/>
          <w:b/>
          <w:bCs/>
          <w:sz w:val="48"/>
          <w:szCs w:val="48"/>
        </w:rPr>
        <w:sectPr w:rsidR="00592FBE" w:rsidRPr="00592FBE" w:rsidSect="00AC6471">
          <w:headerReference w:type="default" r:id="rId9"/>
          <w:pgSz w:w="11906" w:h="16838"/>
          <w:pgMar w:top="1440" w:right="1800" w:bottom="1440" w:left="1800" w:header="340" w:footer="992" w:gutter="0"/>
          <w:cols w:space="425"/>
          <w:docGrid w:type="lines" w:linePitch="312"/>
        </w:sectPr>
      </w:pPr>
      <w:bookmarkStart w:id="0" w:name="_GoBack"/>
      <w:bookmarkEnd w:id="0"/>
    </w:p>
    <w:p w14:paraId="49D15718" w14:textId="32B62B00" w:rsidR="006C2481" w:rsidRPr="00A627C9" w:rsidRDefault="006C2481" w:rsidP="00A627C9">
      <w:pPr>
        <w:jc w:val="center"/>
        <w:rPr>
          <w:rFonts w:ascii="宋体" w:eastAsia="宋体" w:hAnsi="宋体"/>
          <w:spacing w:val="-10"/>
          <w:sz w:val="28"/>
          <w:szCs w:val="28"/>
        </w:rPr>
      </w:pPr>
    </w:p>
    <w:sectPr w:rsidR="006C2481" w:rsidRPr="00A627C9" w:rsidSect="000F71B2">
      <w:pgSz w:w="11906" w:h="16838"/>
      <w:pgMar w:top="720" w:right="720" w:bottom="720" w:left="720" w:header="34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8FEE" w14:textId="77777777" w:rsidR="00CB184F" w:rsidRDefault="00CB184F" w:rsidP="00512401">
      <w:r>
        <w:separator/>
      </w:r>
    </w:p>
  </w:endnote>
  <w:endnote w:type="continuationSeparator" w:id="0">
    <w:p w14:paraId="23CA44BE" w14:textId="77777777" w:rsidR="00CB184F" w:rsidRDefault="00CB184F" w:rsidP="005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A558" w14:textId="77777777" w:rsidR="00CB184F" w:rsidRDefault="00CB184F" w:rsidP="00512401">
      <w:r>
        <w:separator/>
      </w:r>
    </w:p>
  </w:footnote>
  <w:footnote w:type="continuationSeparator" w:id="0">
    <w:p w14:paraId="209DC4DD" w14:textId="77777777" w:rsidR="00CB184F" w:rsidRDefault="00CB184F" w:rsidP="0051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0960" w14:textId="3C431E10" w:rsidR="00512401" w:rsidRPr="00512401" w:rsidRDefault="00512401" w:rsidP="00512401">
    <w:pPr>
      <w:pStyle w:val="a4"/>
      <w:pBdr>
        <w:bottom w:val="none" w:sz="0" w:space="0" w:color="auto"/>
      </w:pBdr>
      <w:jc w:val="lef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0662"/>
    <w:multiLevelType w:val="hybridMultilevel"/>
    <w:tmpl w:val="1D047B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02CA7"/>
    <w:multiLevelType w:val="hybridMultilevel"/>
    <w:tmpl w:val="867CE3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EA0010"/>
    <w:multiLevelType w:val="hybridMultilevel"/>
    <w:tmpl w:val="09520F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89151F"/>
    <w:multiLevelType w:val="hybridMultilevel"/>
    <w:tmpl w:val="AE3CB664"/>
    <w:lvl w:ilvl="0" w:tplc="72440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4" w:hanging="420"/>
      </w:pPr>
    </w:lvl>
    <w:lvl w:ilvl="2" w:tplc="0409001B" w:tentative="1">
      <w:start w:val="1"/>
      <w:numFmt w:val="lowerRoman"/>
      <w:lvlText w:val="%3."/>
      <w:lvlJc w:val="right"/>
      <w:pPr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ind w:left="2424" w:hanging="420"/>
      </w:pPr>
    </w:lvl>
    <w:lvl w:ilvl="4" w:tplc="04090019" w:tentative="1">
      <w:start w:val="1"/>
      <w:numFmt w:val="lowerLetter"/>
      <w:lvlText w:val="%5)"/>
      <w:lvlJc w:val="left"/>
      <w:pPr>
        <w:ind w:left="2844" w:hanging="420"/>
      </w:pPr>
    </w:lvl>
    <w:lvl w:ilvl="5" w:tplc="0409001B" w:tentative="1">
      <w:start w:val="1"/>
      <w:numFmt w:val="lowerRoman"/>
      <w:lvlText w:val="%6."/>
      <w:lvlJc w:val="right"/>
      <w:pPr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ind w:left="3684" w:hanging="420"/>
      </w:pPr>
    </w:lvl>
    <w:lvl w:ilvl="7" w:tplc="04090019" w:tentative="1">
      <w:start w:val="1"/>
      <w:numFmt w:val="lowerLetter"/>
      <w:lvlText w:val="%8)"/>
      <w:lvlJc w:val="left"/>
      <w:pPr>
        <w:ind w:left="4104" w:hanging="420"/>
      </w:pPr>
    </w:lvl>
    <w:lvl w:ilvl="8" w:tplc="0409001B" w:tentative="1">
      <w:start w:val="1"/>
      <w:numFmt w:val="lowerRoman"/>
      <w:lvlText w:val="%9."/>
      <w:lvlJc w:val="right"/>
      <w:pPr>
        <w:ind w:left="4524" w:hanging="420"/>
      </w:pPr>
    </w:lvl>
  </w:abstractNum>
  <w:abstractNum w:abstractNumId="4" w15:restartNumberingAfterBreak="0">
    <w:nsid w:val="6E962ED1"/>
    <w:multiLevelType w:val="hybridMultilevel"/>
    <w:tmpl w:val="65DE848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73DC1207"/>
    <w:multiLevelType w:val="hybridMultilevel"/>
    <w:tmpl w:val="D242B2E8"/>
    <w:lvl w:ilvl="0" w:tplc="743A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FB2550"/>
    <w:multiLevelType w:val="hybridMultilevel"/>
    <w:tmpl w:val="72828258"/>
    <w:lvl w:ilvl="0" w:tplc="4C0035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C33868"/>
    <w:multiLevelType w:val="hybridMultilevel"/>
    <w:tmpl w:val="6D38947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87"/>
    <w:rsid w:val="000049AE"/>
    <w:rsid w:val="00016611"/>
    <w:rsid w:val="00051761"/>
    <w:rsid w:val="000C4BB1"/>
    <w:rsid w:val="000D7A1A"/>
    <w:rsid w:val="000F4099"/>
    <w:rsid w:val="000F48AD"/>
    <w:rsid w:val="000F71B2"/>
    <w:rsid w:val="0010198B"/>
    <w:rsid w:val="00132F01"/>
    <w:rsid w:val="00137AC7"/>
    <w:rsid w:val="0014221A"/>
    <w:rsid w:val="00193964"/>
    <w:rsid w:val="001B0C5C"/>
    <w:rsid w:val="001B24E2"/>
    <w:rsid w:val="001C0858"/>
    <w:rsid w:val="001D187C"/>
    <w:rsid w:val="00237E34"/>
    <w:rsid w:val="002526E0"/>
    <w:rsid w:val="0027435C"/>
    <w:rsid w:val="002A08AE"/>
    <w:rsid w:val="002C147C"/>
    <w:rsid w:val="002C6AC2"/>
    <w:rsid w:val="002C7557"/>
    <w:rsid w:val="002D1BB6"/>
    <w:rsid w:val="003126E2"/>
    <w:rsid w:val="00363EC2"/>
    <w:rsid w:val="0036791E"/>
    <w:rsid w:val="003D1D95"/>
    <w:rsid w:val="003E0885"/>
    <w:rsid w:val="00422C41"/>
    <w:rsid w:val="00432209"/>
    <w:rsid w:val="004362CA"/>
    <w:rsid w:val="0046500E"/>
    <w:rsid w:val="004815A6"/>
    <w:rsid w:val="004E2F47"/>
    <w:rsid w:val="00502D93"/>
    <w:rsid w:val="00512401"/>
    <w:rsid w:val="00515C10"/>
    <w:rsid w:val="00516322"/>
    <w:rsid w:val="005413A6"/>
    <w:rsid w:val="0058037D"/>
    <w:rsid w:val="00592FBE"/>
    <w:rsid w:val="005B22A9"/>
    <w:rsid w:val="006037B5"/>
    <w:rsid w:val="00603A1E"/>
    <w:rsid w:val="00622781"/>
    <w:rsid w:val="00696D71"/>
    <w:rsid w:val="006B5AC2"/>
    <w:rsid w:val="006C2481"/>
    <w:rsid w:val="006F2D45"/>
    <w:rsid w:val="00720D98"/>
    <w:rsid w:val="00751A1A"/>
    <w:rsid w:val="007744EB"/>
    <w:rsid w:val="00785F80"/>
    <w:rsid w:val="007B2887"/>
    <w:rsid w:val="00804131"/>
    <w:rsid w:val="008066DF"/>
    <w:rsid w:val="00822A28"/>
    <w:rsid w:val="008368C9"/>
    <w:rsid w:val="008417DD"/>
    <w:rsid w:val="00850787"/>
    <w:rsid w:val="00874F61"/>
    <w:rsid w:val="00886367"/>
    <w:rsid w:val="008A451E"/>
    <w:rsid w:val="0090483D"/>
    <w:rsid w:val="00905DFD"/>
    <w:rsid w:val="0093146A"/>
    <w:rsid w:val="00936242"/>
    <w:rsid w:val="009612C7"/>
    <w:rsid w:val="00966708"/>
    <w:rsid w:val="009925C5"/>
    <w:rsid w:val="009B0962"/>
    <w:rsid w:val="009E6B9D"/>
    <w:rsid w:val="009F37ED"/>
    <w:rsid w:val="00A515AE"/>
    <w:rsid w:val="00A627C9"/>
    <w:rsid w:val="00A646AC"/>
    <w:rsid w:val="00AB0F0A"/>
    <w:rsid w:val="00AC6471"/>
    <w:rsid w:val="00AE180E"/>
    <w:rsid w:val="00AE748E"/>
    <w:rsid w:val="00B51DB7"/>
    <w:rsid w:val="00C1716F"/>
    <w:rsid w:val="00C40AE2"/>
    <w:rsid w:val="00C51FE6"/>
    <w:rsid w:val="00C63500"/>
    <w:rsid w:val="00C93CD3"/>
    <w:rsid w:val="00C94DA1"/>
    <w:rsid w:val="00CB184F"/>
    <w:rsid w:val="00CB3FDD"/>
    <w:rsid w:val="00CC58A0"/>
    <w:rsid w:val="00D32D3F"/>
    <w:rsid w:val="00D32DF2"/>
    <w:rsid w:val="00D476E4"/>
    <w:rsid w:val="00D77275"/>
    <w:rsid w:val="00DF1548"/>
    <w:rsid w:val="00DF2F0D"/>
    <w:rsid w:val="00E03C9D"/>
    <w:rsid w:val="00EC4489"/>
    <w:rsid w:val="00F42432"/>
    <w:rsid w:val="00F45D29"/>
    <w:rsid w:val="00F50579"/>
    <w:rsid w:val="00F923A4"/>
    <w:rsid w:val="00F97D95"/>
    <w:rsid w:val="00FA0B28"/>
    <w:rsid w:val="00FB3B16"/>
    <w:rsid w:val="00FB7350"/>
    <w:rsid w:val="00FE4DD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A164"/>
  <w15:chartTrackingRefBased/>
  <w15:docId w15:val="{953A735B-B33C-4FE2-9A5D-C290AFB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4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401"/>
    <w:rPr>
      <w:sz w:val="18"/>
      <w:szCs w:val="18"/>
    </w:rPr>
  </w:style>
  <w:style w:type="table" w:styleId="a8">
    <w:name w:val="Table Grid"/>
    <w:basedOn w:val="a1"/>
    <w:uiPriority w:val="39"/>
    <w:rsid w:val="000C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13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41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12C2-FBA7-412C-8D24-F0D52A91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佐易同学</dc:creator>
  <cp:keywords/>
  <dc:description/>
  <cp:lastModifiedBy>Lenovo</cp:lastModifiedBy>
  <cp:revision>113</cp:revision>
  <cp:lastPrinted>2022-04-12T07:19:00Z</cp:lastPrinted>
  <dcterms:created xsi:type="dcterms:W3CDTF">2022-04-02T10:34:00Z</dcterms:created>
  <dcterms:modified xsi:type="dcterms:W3CDTF">2022-04-15T04:17:00Z</dcterms:modified>
</cp:coreProperties>
</file>